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eastAsia="方正小标宋简体"/>
          <w:color w:val="000000"/>
          <w:sz w:val="44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4"/>
          <w:lang w:val="en-US" w:eastAsia="zh-CN"/>
        </w:rPr>
        <w:t>大唐乡城（得荣）水电开发有限公司</w:t>
      </w:r>
    </w:p>
    <w:p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</w:rPr>
        <w:t>应聘人员报名表</w:t>
      </w:r>
    </w:p>
    <w:tbl>
      <w:tblPr>
        <w:tblStyle w:val="3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"/>
        <w:gridCol w:w="1035"/>
        <w:gridCol w:w="1076"/>
        <w:gridCol w:w="1265"/>
        <w:gridCol w:w="1260"/>
        <w:gridCol w:w="1214"/>
        <w:gridCol w:w="46"/>
        <w:gridCol w:w="315"/>
        <w:gridCol w:w="300"/>
        <w:gridCol w:w="645"/>
        <w:gridCol w:w="2017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trHeight w:val="330" w:hRule="exac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8" w:type="dxa"/>
            <w:gridSpan w:val="2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方正小标宋简体" w:eastAsia="方正小标宋简体"/>
                <w:color w:val="000000"/>
                <w:sz w:val="10"/>
              </w:rPr>
            </w:pPr>
            <w:r>
              <w:rPr>
                <w:rFonts w:hint="eastAsia" w:ascii="方正小标宋简体" w:eastAsia="方正小标宋简体"/>
                <w:color w:val="00000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trHeight w:val="33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  岁）</w:t>
            </w:r>
          </w:p>
        </w:tc>
        <w:tc>
          <w:tcPr>
            <w:tcW w:w="315" w:type="dxa"/>
            <w:tcBorders>
              <w:top w:val="nil"/>
              <w:right w:val="nil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trHeight w:val="645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trHeight w:val="630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  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  间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trHeight w:val="754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术资格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6" w:hRule="exact"/>
          <w:jc w:val="center"/>
        </w:trPr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5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6" w:hRule="exact"/>
          <w:jc w:val="center"/>
        </w:trPr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33" w:hRule="exact"/>
          <w:jc w:val="center"/>
        </w:trPr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85" w:hRule="exac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现单位及职务</w:t>
            </w:r>
          </w:p>
        </w:tc>
        <w:tc>
          <w:tcPr>
            <w:tcW w:w="7062" w:type="dxa"/>
            <w:gridSpan w:val="8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53" w:hRule="exac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应聘岗位1</w:t>
            </w:r>
          </w:p>
        </w:tc>
        <w:tc>
          <w:tcPr>
            <w:tcW w:w="7062" w:type="dxa"/>
            <w:gridSpan w:val="8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0" w:hRule="exact"/>
          <w:jc w:val="center"/>
        </w:trPr>
        <w:tc>
          <w:tcPr>
            <w:tcW w:w="21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应聘岗位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706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8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是否服从报名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岗位组织调配</w:t>
            </w:r>
          </w:p>
        </w:tc>
        <w:tc>
          <w:tcPr>
            <w:tcW w:w="706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trHeight w:val="5708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7073" w:type="dxa"/>
            <w:gridSpan w:val="9"/>
            <w:tcBorders>
              <w:top w:val="single" w:color="auto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从参加工作填起，原则上应与学习经历时间对上。示例：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1998.09-2000.01：X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公司X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部X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职务（或岗位）；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2000.02-至今：X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公司X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部X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职务（或岗位）。</w:t>
            </w:r>
          </w:p>
        </w:tc>
      </w:tr>
    </w:tbl>
    <w:p>
      <w:pPr>
        <w:rPr>
          <w:rFonts w:ascii="宋体" w:hAnsi="宋体"/>
          <w:color w:val="000000"/>
          <w:sz w:val="24"/>
        </w:rPr>
      </w:pPr>
    </w:p>
    <w:tbl>
      <w:tblPr>
        <w:tblStyle w:val="3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997"/>
        <w:gridCol w:w="1046"/>
        <w:gridCol w:w="789"/>
        <w:gridCol w:w="1107"/>
        <w:gridCol w:w="4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exact"/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5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exact"/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间</w:t>
            </w:r>
          </w:p>
        </w:tc>
        <w:tc>
          <w:tcPr>
            <w:tcW w:w="857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任现职级时间：</w:t>
            </w:r>
          </w:p>
          <w:p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任上一职级时间：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46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8" w:type="dxa"/>
            <w:tcBorders>
              <w:bottom w:val="single" w:color="auto" w:sz="4" w:space="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8" w:type="dxa"/>
            <w:tcBorders>
              <w:bottom w:val="single" w:color="auto" w:sz="4" w:space="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8" w:type="dxa"/>
            <w:tcBorders>
              <w:bottom w:val="single" w:color="auto" w:sz="4" w:space="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8" w:type="dxa"/>
            <w:tcBorders>
              <w:bottom w:val="single" w:color="auto" w:sz="4" w:space="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8" w:type="dxa"/>
            <w:tcBorders>
              <w:bottom w:val="single" w:color="auto" w:sz="4" w:space="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exact"/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是否有近亲属需要回避的情况</w:t>
            </w:r>
          </w:p>
        </w:tc>
        <w:tc>
          <w:tcPr>
            <w:tcW w:w="8577" w:type="dxa"/>
            <w:gridSpan w:val="5"/>
            <w:vAlign w:val="center"/>
          </w:tcPr>
          <w:p>
            <w:pPr>
              <w:spacing w:line="340" w:lineRule="exact"/>
              <w:ind w:firstLine="1960" w:firstLineChars="7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exact"/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签字</w:t>
            </w:r>
          </w:p>
        </w:tc>
        <w:tc>
          <w:tcPr>
            <w:tcW w:w="8577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我承诺所有材料均真实有效。</w:t>
            </w: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填表说明：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1.家庭成员及社会关系，请填写配偶、子女、本人父母、配偶的父母、本人兄弟姐妹等。</w:t>
      </w:r>
    </w:p>
    <w:p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.按照《中国大唐集团有限公司企业领导人员回避制度》相关制度要求，有夫妻、直系血亲、三代以内旁系血亲和近姻亲关系的需要回避，不得报名应聘。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xMzA2NWIyMmY1ZGE3ZTUxODgzNTQ3Yzc3MDliNzcifQ=="/>
  </w:docVars>
  <w:rsids>
    <w:rsidRoot w:val="002067DD"/>
    <w:rsid w:val="00174B18"/>
    <w:rsid w:val="002067DD"/>
    <w:rsid w:val="597826FA"/>
    <w:rsid w:val="7177362C"/>
    <w:rsid w:val="7E26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504</Characters>
  <Lines>4</Lines>
  <Paragraphs>1</Paragraphs>
  <TotalTime>37</TotalTime>
  <ScaleCrop>false</ScaleCrop>
  <LinksUpToDate>false</LinksUpToDate>
  <CharactersWithSpaces>591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2023-05-14T04:20:00Z</dcterms:created>
  <dc:creator>微软用户</dc:creator>
  <cp:lastModifiedBy>鸽子</cp:lastModifiedBy>
  <dcterms:modified xsi:type="dcterms:W3CDTF">2023-10-12T04:07:47Z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A8915C459E594B6181ECE6413399CC00</vt:lpwstr>
  </property>
</Properties>
</file>